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№ 0</w:t>
      </w:r>
      <w:r w:rsidR="00761E4A">
        <w:rPr>
          <w:b/>
          <w:sz w:val="21"/>
          <w:szCs w:val="21"/>
        </w:rPr>
        <w:t>7</w:t>
      </w:r>
      <w:r w:rsidR="00120C0D">
        <w:rPr>
          <w:b/>
          <w:sz w:val="21"/>
          <w:szCs w:val="21"/>
        </w:rPr>
        <w:t>/</w:t>
      </w:r>
      <w:r w:rsidR="007C72DC">
        <w:rPr>
          <w:b/>
          <w:sz w:val="21"/>
          <w:szCs w:val="21"/>
        </w:rPr>
        <w:t>10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</w:t>
      </w:r>
      <w:proofErr w:type="gramStart"/>
      <w:r w:rsidR="006B7F8E">
        <w:rPr>
          <w:b/>
          <w:sz w:val="21"/>
          <w:szCs w:val="21"/>
        </w:rPr>
        <w:t xml:space="preserve">   «</w:t>
      </w:r>
      <w:proofErr w:type="gramEnd"/>
      <w:r w:rsidR="007C72DC">
        <w:rPr>
          <w:b/>
          <w:sz w:val="21"/>
          <w:szCs w:val="21"/>
        </w:rPr>
        <w:t>2</w:t>
      </w:r>
      <w:r w:rsidR="00761E4A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» </w:t>
      </w:r>
      <w:r w:rsidR="00645AA5">
        <w:rPr>
          <w:b/>
          <w:sz w:val="21"/>
          <w:szCs w:val="21"/>
        </w:rPr>
        <w:t>сентября</w:t>
      </w:r>
      <w:r w:rsidR="004A3DE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2019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 xml:space="preserve">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Адрес банка: г. Минск, пр. </w:t>
      </w:r>
      <w:proofErr w:type="spellStart"/>
      <w:r>
        <w:rPr>
          <w:sz w:val="21"/>
          <w:szCs w:val="21"/>
        </w:rPr>
        <w:t>Машерова</w:t>
      </w:r>
      <w:proofErr w:type="spellEnd"/>
      <w:r>
        <w:rPr>
          <w:sz w:val="21"/>
          <w:szCs w:val="21"/>
        </w:rPr>
        <w:t>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4A" w:rsidRDefault="005D4E98" w:rsidP="007C72DC">
            <w:pPr>
              <w:spacing w:line="254" w:lineRule="auto"/>
              <w:jc w:val="center"/>
            </w:pPr>
            <w:r>
              <w:rPr>
                <w:sz w:val="21"/>
                <w:szCs w:val="21"/>
                <w:lang w:eastAsia="en-US"/>
              </w:rPr>
              <w:t>За информационно-консультационные услуги:</w:t>
            </w:r>
            <w:r w:rsidR="00A43EF4">
              <w:t xml:space="preserve"> </w:t>
            </w:r>
            <w:r w:rsidR="00A43EF4" w:rsidRPr="00A43EF4">
              <w:rPr>
                <w:sz w:val="21"/>
                <w:szCs w:val="21"/>
                <w:lang w:eastAsia="en-US"/>
              </w:rPr>
              <w:t>«Действующая практика применения налогового законодательства. Особенности и порядок заполнения налоговых деклараций в 2019 году»</w:t>
            </w:r>
            <w:r w:rsidR="00761E4A">
              <w:t>.</w:t>
            </w:r>
          </w:p>
          <w:p w:rsidR="005D4E98" w:rsidRDefault="003E5E71" w:rsidP="007C72D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  <w:r w:rsidR="00761321">
              <w:rPr>
                <w:sz w:val="21"/>
                <w:szCs w:val="21"/>
                <w:lang w:eastAsia="en-US"/>
              </w:rPr>
              <w:t xml:space="preserve"> </w:t>
            </w:r>
            <w:r w:rsidR="005826FD">
              <w:rPr>
                <w:sz w:val="21"/>
                <w:szCs w:val="21"/>
                <w:lang w:eastAsia="en-US"/>
              </w:rPr>
              <w:t>октября</w:t>
            </w:r>
            <w:r w:rsidR="007E6D7B">
              <w:rPr>
                <w:sz w:val="21"/>
                <w:szCs w:val="21"/>
                <w:lang w:eastAsia="en-US"/>
              </w:rPr>
              <w:t xml:space="preserve"> 2019 года, г. </w:t>
            </w:r>
            <w:r>
              <w:rPr>
                <w:sz w:val="21"/>
                <w:szCs w:val="21"/>
                <w:lang w:eastAsia="en-US"/>
              </w:rPr>
              <w:t xml:space="preserve">Гродно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4B4F64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  <w:r w:rsidR="003E5E71">
              <w:rPr>
                <w:sz w:val="21"/>
                <w:szCs w:val="21"/>
                <w:lang w:eastAsia="en-US"/>
              </w:rPr>
              <w:t>4</w:t>
            </w:r>
            <w:r w:rsidR="007C72DC">
              <w:rPr>
                <w:sz w:val="21"/>
                <w:szCs w:val="21"/>
                <w:lang w:eastAsia="en-US"/>
              </w:rPr>
              <w:t>,</w:t>
            </w:r>
            <w:r w:rsidR="003E5E71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4B4F64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  <w:r w:rsidR="003E5E71">
              <w:rPr>
                <w:sz w:val="21"/>
                <w:szCs w:val="21"/>
                <w:lang w:eastAsia="en-US"/>
              </w:rPr>
              <w:t>4,45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826FD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4B4F64">
              <w:rPr>
                <w:sz w:val="21"/>
                <w:szCs w:val="21"/>
                <w:lang w:eastAsia="en-US"/>
              </w:rPr>
              <w:t>0,</w:t>
            </w:r>
            <w:r w:rsidR="003E5E71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4B4F64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  <w:r w:rsidR="003E5E71">
              <w:rPr>
                <w:sz w:val="21"/>
                <w:szCs w:val="21"/>
                <w:lang w:eastAsia="en-US"/>
              </w:rPr>
              <w:t>5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A43EF4">
              <w:rPr>
                <w:sz w:val="21"/>
                <w:szCs w:val="21"/>
                <w:lang w:eastAsia="en-US"/>
              </w:rPr>
              <w:t>3</w:t>
            </w:r>
            <w:r w:rsidR="003E5E71">
              <w:rPr>
                <w:sz w:val="21"/>
                <w:szCs w:val="21"/>
                <w:lang w:eastAsia="en-US"/>
              </w:rPr>
              <w:t>4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645AA5" w:rsidRPr="00645AA5" w:rsidRDefault="005D4E98" w:rsidP="00645AA5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r w:rsidR="004B4F64">
        <w:rPr>
          <w:b/>
        </w:rPr>
        <w:t>6</w:t>
      </w:r>
      <w:r w:rsidR="003E5E71">
        <w:rPr>
          <w:b/>
        </w:rPr>
        <w:t>5</w:t>
      </w:r>
      <w:r w:rsidR="004B4F64">
        <w:rPr>
          <w:b/>
        </w:rPr>
        <w:t>,</w:t>
      </w:r>
      <w:r w:rsidR="00A43EF4">
        <w:rPr>
          <w:b/>
        </w:rPr>
        <w:t>3</w:t>
      </w:r>
      <w:r w:rsidR="003E5E71">
        <w:rPr>
          <w:b/>
        </w:rPr>
        <w:t>4</w:t>
      </w:r>
      <w:r w:rsidR="00645AA5" w:rsidRPr="00645AA5">
        <w:rPr>
          <w:b/>
        </w:rPr>
        <w:t xml:space="preserve"> </w:t>
      </w:r>
      <w:r w:rsidR="005826FD">
        <w:t>(</w:t>
      </w:r>
      <w:r w:rsidR="004B4F64">
        <w:t>Шестьдесят</w:t>
      </w:r>
      <w:r w:rsidR="005826FD">
        <w:t xml:space="preserve"> </w:t>
      </w:r>
      <w:r w:rsidR="003E5E71">
        <w:t>пять</w:t>
      </w:r>
      <w:r w:rsidR="005826FD">
        <w:t xml:space="preserve"> </w:t>
      </w:r>
      <w:r w:rsidR="00645AA5" w:rsidRPr="00645AA5">
        <w:t>белорусски</w:t>
      </w:r>
      <w:r w:rsidR="00B07F58">
        <w:t>х</w:t>
      </w:r>
      <w:r w:rsidR="00645AA5" w:rsidRPr="00645AA5">
        <w:t xml:space="preserve"> рубл</w:t>
      </w:r>
      <w:r w:rsidR="003E5E71">
        <w:t>ей</w:t>
      </w:r>
      <w:r w:rsidR="00645AA5" w:rsidRPr="00645AA5">
        <w:t xml:space="preserve"> </w:t>
      </w:r>
      <w:r w:rsidR="00A43EF4">
        <w:t>3</w:t>
      </w:r>
      <w:r w:rsidR="003E5E71">
        <w:t>4</w:t>
      </w:r>
      <w:r w:rsidR="00645AA5" w:rsidRPr="00645AA5">
        <w:t xml:space="preserve"> копе</w:t>
      </w:r>
      <w:r w:rsidR="003E5E71">
        <w:t>йки</w:t>
      </w:r>
      <w:r w:rsidR="00645AA5" w:rsidRPr="00645AA5">
        <w:t xml:space="preserve">), в </w:t>
      </w:r>
      <w:proofErr w:type="spellStart"/>
      <w:r w:rsidR="00645AA5" w:rsidRPr="00645AA5">
        <w:t>т.ч</w:t>
      </w:r>
      <w:proofErr w:type="spellEnd"/>
      <w:r w:rsidR="00645AA5" w:rsidRPr="00645AA5">
        <w:t xml:space="preserve">. НДС 20% - </w:t>
      </w:r>
      <w:r w:rsidR="005826FD">
        <w:t>1</w:t>
      </w:r>
      <w:r w:rsidR="004B4F64">
        <w:t>0</w:t>
      </w:r>
      <w:r w:rsidR="009F2BFC">
        <w:t>,</w:t>
      </w:r>
      <w:r w:rsidR="003E5E71">
        <w:t>89</w:t>
      </w:r>
      <w:r w:rsidR="00645AA5" w:rsidRPr="00645AA5">
        <w:t xml:space="preserve"> (</w:t>
      </w:r>
      <w:r w:rsidR="00B07F58">
        <w:t>Д</w:t>
      </w:r>
      <w:r w:rsidR="004B4F64">
        <w:t>есять</w:t>
      </w:r>
      <w:r w:rsidR="009F2BFC">
        <w:t xml:space="preserve"> </w:t>
      </w:r>
      <w:r w:rsidR="00645AA5" w:rsidRPr="00645AA5">
        <w:t>белорусских рубл</w:t>
      </w:r>
      <w:r w:rsidR="005826FD">
        <w:t>ей</w:t>
      </w:r>
      <w:r w:rsidR="00645AA5" w:rsidRPr="00645AA5">
        <w:t xml:space="preserve"> </w:t>
      </w:r>
      <w:r w:rsidR="003E5E71">
        <w:t>89</w:t>
      </w:r>
      <w:r w:rsidR="00645AA5" w:rsidRPr="00645AA5">
        <w:t xml:space="preserve"> копе</w:t>
      </w:r>
      <w:r w:rsidR="00A43EF4">
        <w:t>ек</w:t>
      </w:r>
      <w:r w:rsidR="00645AA5" w:rsidRPr="00645AA5">
        <w:t>), согласно прейскуранту цен № 3-08 от 11.09.2017.</w:t>
      </w:r>
    </w:p>
    <w:p w:rsidR="005A0ECC" w:rsidRDefault="005A0ECC" w:rsidP="005A0ECC">
      <w:pPr>
        <w:jc w:val="both"/>
        <w:rPr>
          <w:b/>
        </w:rPr>
      </w:pPr>
    </w:p>
    <w:p w:rsidR="00761E4A" w:rsidRPr="005A0ECC" w:rsidRDefault="00761E4A" w:rsidP="005A0ECC">
      <w:pPr>
        <w:jc w:val="both"/>
        <w:rPr>
          <w:b/>
        </w:rPr>
      </w:pPr>
      <w:bookmarkStart w:id="0" w:name="_GoBack"/>
      <w:bookmarkEnd w:id="0"/>
    </w:p>
    <w:p w:rsidR="005D4E98" w:rsidRDefault="005D4E98" w:rsidP="00EE6B94">
      <w:pPr>
        <w:jc w:val="both"/>
      </w:pPr>
    </w:p>
    <w:p w:rsidR="00143483" w:rsidRDefault="00AA78C5" w:rsidP="005D4E98">
      <w:r>
        <w:t>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 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143483">
        <w:t xml:space="preserve">             </w:t>
      </w:r>
      <w:r w:rsidR="00AA78C5">
        <w:t>Г.Г. Гурская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D"/>
    <w:rsid w:val="00094AD7"/>
    <w:rsid w:val="00120C0D"/>
    <w:rsid w:val="001270AA"/>
    <w:rsid w:val="00143483"/>
    <w:rsid w:val="001706A2"/>
    <w:rsid w:val="002633CA"/>
    <w:rsid w:val="00284153"/>
    <w:rsid w:val="002F78DC"/>
    <w:rsid w:val="003372F4"/>
    <w:rsid w:val="003640C4"/>
    <w:rsid w:val="00374C0F"/>
    <w:rsid w:val="0039235A"/>
    <w:rsid w:val="003E5E71"/>
    <w:rsid w:val="004A3DE5"/>
    <w:rsid w:val="004B462D"/>
    <w:rsid w:val="004B4F64"/>
    <w:rsid w:val="005826FD"/>
    <w:rsid w:val="0058333D"/>
    <w:rsid w:val="005A0ECC"/>
    <w:rsid w:val="005D4E98"/>
    <w:rsid w:val="00602796"/>
    <w:rsid w:val="00645AA5"/>
    <w:rsid w:val="006B7F8E"/>
    <w:rsid w:val="00761321"/>
    <w:rsid w:val="00761E4A"/>
    <w:rsid w:val="007C72DC"/>
    <w:rsid w:val="007E6D7B"/>
    <w:rsid w:val="00807225"/>
    <w:rsid w:val="00831C20"/>
    <w:rsid w:val="008A52D4"/>
    <w:rsid w:val="008A7D0B"/>
    <w:rsid w:val="00942DC1"/>
    <w:rsid w:val="009F2BFC"/>
    <w:rsid w:val="00A23B09"/>
    <w:rsid w:val="00A43EF4"/>
    <w:rsid w:val="00AA78C5"/>
    <w:rsid w:val="00B07F58"/>
    <w:rsid w:val="00BA4183"/>
    <w:rsid w:val="00E322F5"/>
    <w:rsid w:val="00EE6B94"/>
    <w:rsid w:val="00F35342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5D3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11</cp:revision>
  <cp:lastPrinted>2019-09-05T14:30:00Z</cp:lastPrinted>
  <dcterms:created xsi:type="dcterms:W3CDTF">2019-09-05T14:23:00Z</dcterms:created>
  <dcterms:modified xsi:type="dcterms:W3CDTF">2019-09-24T06:42:00Z</dcterms:modified>
</cp:coreProperties>
</file>